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Неделя здоровья детей: забота начинается с семьи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Охрана здоровья подрастающего поколения — один из главных приоритетов государственной политики в сфере детства.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Многие пробле</w:t>
      </w:r>
      <w:bookmarkStart w:id="0" w:name="_GoBack"/>
      <w:bookmarkEnd w:id="0"/>
      <w:r w:rsidRPr="007D5AE6">
        <w:rPr>
          <w:rFonts w:ascii="Liberation Serif" w:hAnsi="Liberation Serif"/>
          <w:sz w:val="28"/>
          <w:szCs w:val="28"/>
        </w:rPr>
        <w:t>мы (заболевания дыхательной и пищеварительной системы, травмы, отравления, ухудшение зрения, нарушения опорно-двигательного аппарата) можно предупредить благодаря своевременной профилактике, прививкам и привычке вести здоровый образ жизни.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Дети быстро копируют поведение взрослых, поэтому вырастить здорового ребенка способен только личный пример родителей!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Путь к крепкому здоровью начинается с простых, но важных шагов уже сегодня: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Сбалансированное питание — фундамент здоровья.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Движение и спорт — залог гармоничного развития, сильного иммунитета и стрессоустойчивости.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Личная гигиена — надёжная защита от множества болезней.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Тёплая психологическая атмосфера в семье — основа для счастливого, уверенного и внутренне сильного ребёнка.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Segoe UI Symbol" w:hAnsi="Segoe UI Symbol" w:cs="Segoe UI Symbol"/>
          <w:sz w:val="28"/>
          <w:szCs w:val="28"/>
        </w:rPr>
        <w:t>📌</w:t>
      </w:r>
      <w:r w:rsidRPr="007D5AE6">
        <w:rPr>
          <w:rFonts w:ascii="Liberation Serif" w:hAnsi="Liberation Serif"/>
          <w:sz w:val="28"/>
          <w:szCs w:val="28"/>
        </w:rPr>
        <w:t>Регулярные медосмотры и вакцинация помогают вовремя выявить недуги и сохранить здоровье.</w:t>
      </w:r>
    </w:p>
    <w:p w:rsidR="007D5AE6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44607" w:rsidRPr="007D5AE6" w:rsidRDefault="007D5AE6" w:rsidP="007D5AE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D5AE6">
        <w:rPr>
          <w:rFonts w:ascii="Liberation Serif" w:hAnsi="Liberation Serif"/>
          <w:sz w:val="28"/>
          <w:szCs w:val="28"/>
        </w:rPr>
        <w:t>#</w:t>
      </w:r>
      <w:proofErr w:type="spellStart"/>
      <w:r w:rsidRPr="007D5AE6">
        <w:rPr>
          <w:rFonts w:ascii="Liberation Serif" w:hAnsi="Liberation Serif"/>
          <w:sz w:val="28"/>
          <w:szCs w:val="28"/>
        </w:rPr>
        <w:t>Уралздоров</w:t>
      </w:r>
      <w:proofErr w:type="spellEnd"/>
      <w:r w:rsidRPr="007D5AE6">
        <w:rPr>
          <w:rFonts w:ascii="Liberation Serif" w:hAnsi="Liberation Serif"/>
          <w:sz w:val="28"/>
          <w:szCs w:val="28"/>
        </w:rPr>
        <w:t xml:space="preserve"> #</w:t>
      </w:r>
      <w:proofErr w:type="spellStart"/>
      <w:r w:rsidRPr="007D5AE6">
        <w:rPr>
          <w:rFonts w:ascii="Liberation Serif" w:hAnsi="Liberation Serif"/>
          <w:sz w:val="28"/>
          <w:szCs w:val="28"/>
        </w:rPr>
        <w:t>ЗдоровыйУрал</w:t>
      </w:r>
      <w:proofErr w:type="spellEnd"/>
    </w:p>
    <w:sectPr w:rsidR="00044607" w:rsidRPr="007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6"/>
    <w:rsid w:val="00044607"/>
    <w:rsid w:val="007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5AF7-EACD-43B4-AE6D-4A86A82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2026-06-01T09:18:00Z</dcterms:created>
  <dcterms:modified xsi:type="dcterms:W3CDTF">2026-06-01T09:19:00Z</dcterms:modified>
</cp:coreProperties>
</file>