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DE" w:rsidRPr="00004AC4" w:rsidRDefault="00895BDE" w:rsidP="00895BDE">
      <w:pPr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004AC4">
        <w:rPr>
          <w:rFonts w:ascii="Liberation Serif" w:eastAsia="Calibri" w:hAnsi="Liberation Serif" w:cs="Liberation Serif"/>
          <w:b/>
          <w:sz w:val="28"/>
          <w:szCs w:val="28"/>
        </w:rPr>
        <w:t>График работы</w:t>
      </w:r>
      <w:r w:rsidR="00004AC4" w:rsidRPr="00004AC4">
        <w:rPr>
          <w:rFonts w:ascii="Liberation Serif" w:eastAsia="Calibri" w:hAnsi="Liberation Serif" w:cs="Liberation Serif"/>
          <w:b/>
          <w:sz w:val="28"/>
          <w:szCs w:val="28"/>
        </w:rPr>
        <w:t xml:space="preserve"> педагога-дефектолога </w:t>
      </w:r>
      <w:proofErr w:type="spellStart"/>
      <w:r w:rsidR="00004AC4" w:rsidRPr="00004AC4">
        <w:rPr>
          <w:rFonts w:ascii="Liberation Serif" w:eastAsia="Calibri" w:hAnsi="Liberation Serif" w:cs="Liberation Serif"/>
          <w:b/>
          <w:sz w:val="28"/>
          <w:szCs w:val="28"/>
        </w:rPr>
        <w:t>Десятковой</w:t>
      </w:r>
      <w:proofErr w:type="spellEnd"/>
      <w:r w:rsidR="00004AC4" w:rsidRPr="00004AC4">
        <w:rPr>
          <w:rFonts w:ascii="Liberation Serif" w:eastAsia="Calibri" w:hAnsi="Liberation Serif" w:cs="Liberation Serif"/>
          <w:b/>
          <w:sz w:val="28"/>
          <w:szCs w:val="28"/>
        </w:rPr>
        <w:t xml:space="preserve"> Анны Михайловны</w:t>
      </w:r>
    </w:p>
    <w:tbl>
      <w:tblPr>
        <w:tblStyle w:val="a3"/>
        <w:tblpPr w:leftFromText="180" w:rightFromText="180" w:vertAnchor="text" w:horzAnchor="margin" w:tblpXSpec="center" w:tblpY="1105"/>
        <w:tblOverlap w:val="never"/>
        <w:tblW w:w="0" w:type="auto"/>
        <w:tblLook w:val="04A0" w:firstRow="1" w:lastRow="0" w:firstColumn="1" w:lastColumn="0" w:noHBand="0" w:noVBand="1"/>
      </w:tblPr>
      <w:tblGrid>
        <w:gridCol w:w="2236"/>
        <w:gridCol w:w="2220"/>
        <w:gridCol w:w="3099"/>
      </w:tblGrid>
      <w:tr w:rsidR="00004AC4" w:rsidRPr="00004AC4" w:rsidTr="00004AC4">
        <w:trPr>
          <w:trHeight w:val="508"/>
        </w:trPr>
        <w:tc>
          <w:tcPr>
            <w:tcW w:w="2236" w:type="dxa"/>
            <w:tcBorders>
              <w:bottom w:val="single" w:sz="8" w:space="0" w:color="auto"/>
            </w:tcBorders>
          </w:tcPr>
          <w:p w:rsidR="00004AC4" w:rsidRPr="00004AC4" w:rsidRDefault="00004AC4" w:rsidP="00004AC4">
            <w:pPr>
              <w:rPr>
                <w:rFonts w:ascii="Liberation Serif" w:eastAsia="Calibri" w:hAnsi="Liberation Serif" w:cs="Liberation Serif"/>
                <w:sz w:val="28"/>
                <w:szCs w:val="28"/>
                <w:u w:val="single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  <w:u w:val="single"/>
              </w:rPr>
              <w:t xml:space="preserve">Дефектолог  </w:t>
            </w:r>
          </w:p>
        </w:tc>
        <w:tc>
          <w:tcPr>
            <w:tcW w:w="2220" w:type="dxa"/>
            <w:tcBorders>
              <w:bottom w:val="single" w:sz="8" w:space="0" w:color="auto"/>
            </w:tcBorders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Основная деятельность</w:t>
            </w:r>
          </w:p>
        </w:tc>
        <w:tc>
          <w:tcPr>
            <w:tcW w:w="3099" w:type="dxa"/>
            <w:tcBorders>
              <w:bottom w:val="single" w:sz="8" w:space="0" w:color="auto"/>
            </w:tcBorders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Методическая работа</w:t>
            </w:r>
          </w:p>
        </w:tc>
      </w:tr>
      <w:tr w:rsidR="00004AC4" w:rsidRPr="00004AC4" w:rsidTr="00004AC4">
        <w:trPr>
          <w:trHeight w:val="508"/>
        </w:trPr>
        <w:tc>
          <w:tcPr>
            <w:tcW w:w="2236" w:type="dxa"/>
            <w:tcBorders>
              <w:top w:val="single" w:sz="8" w:space="0" w:color="auto"/>
            </w:tcBorders>
          </w:tcPr>
          <w:p w:rsidR="00004AC4" w:rsidRPr="00004AC4" w:rsidRDefault="00004AC4" w:rsidP="00004AC4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Понедельник</w:t>
            </w:r>
          </w:p>
        </w:tc>
        <w:tc>
          <w:tcPr>
            <w:tcW w:w="2220" w:type="dxa"/>
            <w:tcBorders>
              <w:top w:val="single" w:sz="8" w:space="0" w:color="auto"/>
            </w:tcBorders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12:30-14:00</w:t>
            </w:r>
          </w:p>
        </w:tc>
        <w:tc>
          <w:tcPr>
            <w:tcW w:w="3099" w:type="dxa"/>
            <w:tcBorders>
              <w:top w:val="single" w:sz="8" w:space="0" w:color="auto"/>
            </w:tcBorders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14:00-15:30</w:t>
            </w:r>
          </w:p>
        </w:tc>
      </w:tr>
      <w:tr w:rsidR="00004AC4" w:rsidRPr="00004AC4" w:rsidTr="00004AC4">
        <w:trPr>
          <w:trHeight w:val="480"/>
        </w:trPr>
        <w:tc>
          <w:tcPr>
            <w:tcW w:w="2236" w:type="dxa"/>
          </w:tcPr>
          <w:p w:rsidR="00004AC4" w:rsidRPr="00004AC4" w:rsidRDefault="00004AC4" w:rsidP="00004AC4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Вторник</w:t>
            </w:r>
          </w:p>
        </w:tc>
        <w:tc>
          <w:tcPr>
            <w:tcW w:w="2220" w:type="dxa"/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10:30-12:00</w:t>
            </w:r>
          </w:p>
        </w:tc>
        <w:tc>
          <w:tcPr>
            <w:tcW w:w="3099" w:type="dxa"/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13:00-14:30</w:t>
            </w:r>
          </w:p>
        </w:tc>
      </w:tr>
      <w:tr w:rsidR="00004AC4" w:rsidRPr="00004AC4" w:rsidTr="00004AC4">
        <w:trPr>
          <w:trHeight w:val="508"/>
        </w:trPr>
        <w:tc>
          <w:tcPr>
            <w:tcW w:w="2236" w:type="dxa"/>
          </w:tcPr>
          <w:p w:rsidR="00004AC4" w:rsidRPr="00004AC4" w:rsidRDefault="00004AC4" w:rsidP="00004AC4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Среда</w:t>
            </w:r>
          </w:p>
        </w:tc>
        <w:tc>
          <w:tcPr>
            <w:tcW w:w="2220" w:type="dxa"/>
            <w:tcBorders>
              <w:top w:val="single" w:sz="8" w:space="0" w:color="auto"/>
            </w:tcBorders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12:30-14:00</w:t>
            </w:r>
          </w:p>
        </w:tc>
        <w:tc>
          <w:tcPr>
            <w:tcW w:w="3099" w:type="dxa"/>
            <w:tcBorders>
              <w:top w:val="single" w:sz="8" w:space="0" w:color="auto"/>
            </w:tcBorders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14:00-15:30</w:t>
            </w:r>
          </w:p>
        </w:tc>
      </w:tr>
      <w:tr w:rsidR="00004AC4" w:rsidRPr="00004AC4" w:rsidTr="00004AC4">
        <w:trPr>
          <w:trHeight w:val="508"/>
        </w:trPr>
        <w:tc>
          <w:tcPr>
            <w:tcW w:w="2236" w:type="dxa"/>
            <w:tcBorders>
              <w:top w:val="single" w:sz="8" w:space="0" w:color="auto"/>
            </w:tcBorders>
          </w:tcPr>
          <w:p w:rsidR="00004AC4" w:rsidRPr="00004AC4" w:rsidRDefault="00004AC4" w:rsidP="00004AC4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Четверг</w:t>
            </w:r>
          </w:p>
        </w:tc>
        <w:tc>
          <w:tcPr>
            <w:tcW w:w="2220" w:type="dxa"/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10:30-12:00</w:t>
            </w:r>
          </w:p>
        </w:tc>
        <w:tc>
          <w:tcPr>
            <w:tcW w:w="3099" w:type="dxa"/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13:00-14:30</w:t>
            </w:r>
          </w:p>
        </w:tc>
      </w:tr>
      <w:tr w:rsidR="00004AC4" w:rsidRPr="00004AC4" w:rsidTr="00004AC4">
        <w:trPr>
          <w:trHeight w:val="480"/>
        </w:trPr>
        <w:tc>
          <w:tcPr>
            <w:tcW w:w="2236" w:type="dxa"/>
          </w:tcPr>
          <w:p w:rsidR="00004AC4" w:rsidRPr="00004AC4" w:rsidRDefault="00004AC4" w:rsidP="00004AC4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Пятница</w:t>
            </w:r>
          </w:p>
        </w:tc>
        <w:tc>
          <w:tcPr>
            <w:tcW w:w="2220" w:type="dxa"/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10:30-12:00</w:t>
            </w:r>
          </w:p>
        </w:tc>
        <w:tc>
          <w:tcPr>
            <w:tcW w:w="3099" w:type="dxa"/>
          </w:tcPr>
          <w:p w:rsidR="00004AC4" w:rsidRPr="00004AC4" w:rsidRDefault="00004AC4" w:rsidP="00004AC4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04AC4">
              <w:rPr>
                <w:rFonts w:ascii="Liberation Serif" w:eastAsia="Calibri" w:hAnsi="Liberation Serif" w:cs="Liberation Serif"/>
                <w:sz w:val="28"/>
                <w:szCs w:val="28"/>
              </w:rPr>
              <w:t>13:00-14:30</w:t>
            </w:r>
          </w:p>
        </w:tc>
      </w:tr>
    </w:tbl>
    <w:p w:rsidR="001B28D6" w:rsidRPr="00004AC4" w:rsidRDefault="00004AC4" w:rsidP="00004AC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04AC4">
        <w:rPr>
          <w:rFonts w:ascii="Liberation Serif" w:hAnsi="Liberation Serif" w:cs="Liberation Serif"/>
          <w:b/>
          <w:sz w:val="28"/>
          <w:szCs w:val="28"/>
        </w:rPr>
        <w:t>на 2023-2024 учебны</w:t>
      </w:r>
      <w:bookmarkStart w:id="0" w:name="_GoBack"/>
      <w:bookmarkEnd w:id="0"/>
      <w:r w:rsidRPr="00004AC4">
        <w:rPr>
          <w:rFonts w:ascii="Liberation Serif" w:hAnsi="Liberation Serif" w:cs="Liberation Serif"/>
          <w:b/>
          <w:sz w:val="28"/>
          <w:szCs w:val="28"/>
        </w:rPr>
        <w:t>й год.</w:t>
      </w:r>
    </w:p>
    <w:sectPr w:rsidR="001B28D6" w:rsidRPr="00004AC4" w:rsidSect="0000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E"/>
    <w:rsid w:val="00004AC4"/>
    <w:rsid w:val="001B28D6"/>
    <w:rsid w:val="00895BDE"/>
    <w:rsid w:val="00E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1694"/>
  <w15:chartTrackingRefBased/>
  <w15:docId w15:val="{50B00302-C98B-49C4-9927-FEF230C0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5</cp:revision>
  <dcterms:created xsi:type="dcterms:W3CDTF">2023-10-26T12:33:00Z</dcterms:created>
  <dcterms:modified xsi:type="dcterms:W3CDTF">2023-10-31T10:31:00Z</dcterms:modified>
</cp:coreProperties>
</file>